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725D" w:rsidRPr="00FA7986" w:rsidRDefault="002F725D" w:rsidP="002F725D">
      <w:pPr>
        <w:spacing w:after="0" w:line="24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>10 января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  201</w:t>
      </w:r>
      <w:r>
        <w:rPr>
          <w:rFonts w:ascii="Times New Roman" w:eastAsia="Times New Roman" w:hAnsi="Times New Roman" w:cs="Times New Roman"/>
          <w:b/>
          <w:bCs/>
        </w:rPr>
        <w:t xml:space="preserve">9 года, № 2 </w:t>
      </w:r>
      <w:r w:rsidRPr="00FA7986">
        <w:rPr>
          <w:rFonts w:ascii="Times New Roman" w:eastAsia="Times New Roman" w:hAnsi="Times New Roman" w:cs="Times New Roman"/>
          <w:b/>
          <w:bCs/>
        </w:rPr>
        <w:t>(</w:t>
      </w:r>
      <w:r>
        <w:rPr>
          <w:rFonts w:ascii="Times New Roman" w:eastAsia="Times New Roman" w:hAnsi="Times New Roman" w:cs="Times New Roman"/>
          <w:b/>
          <w:bCs/>
        </w:rPr>
        <w:t>349</w:t>
      </w:r>
      <w:r w:rsidRPr="00FA7986">
        <w:rPr>
          <w:rFonts w:ascii="Times New Roman" w:eastAsia="Times New Roman" w:hAnsi="Times New Roman" w:cs="Times New Roman"/>
          <w:b/>
          <w:bCs/>
        </w:rPr>
        <w:t xml:space="preserve">)  </w:t>
      </w:r>
    </w:p>
    <w:p w:rsidR="002F725D" w:rsidRPr="00FA7986" w:rsidRDefault="002F725D" w:rsidP="002F725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FA7986">
        <w:rPr>
          <w:rFonts w:ascii="Times New Roman" w:eastAsia="Times New Roman" w:hAnsi="Times New Roman" w:cs="Times New Roman"/>
          <w:b/>
        </w:rPr>
        <w:t>« НОВОЦЕЛИННЫЙ ВЕСТНИК»</w:t>
      </w:r>
    </w:p>
    <w:p w:rsidR="002F725D" w:rsidRPr="002F725D" w:rsidRDefault="002F725D" w:rsidP="002F725D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2F725D" w:rsidRPr="002F725D" w:rsidRDefault="002F725D" w:rsidP="002F725D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2F725D">
        <w:rPr>
          <w:rFonts w:ascii="Times New Roman" w:hAnsi="Times New Roman" w:cs="Times New Roman"/>
          <w:b/>
        </w:rPr>
        <w:t>Ежеквартальные сведения о численности муниципальных служащих администрации Новоцелинного сельсовета и работников</w:t>
      </w:r>
    </w:p>
    <w:p w:rsidR="002F725D" w:rsidRPr="002F725D" w:rsidRDefault="002F725D" w:rsidP="002F725D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2F725D">
        <w:rPr>
          <w:rFonts w:ascii="Times New Roman" w:hAnsi="Times New Roman" w:cs="Times New Roman"/>
          <w:b/>
        </w:rPr>
        <w:t>МКУК Новоцелинного СКО</w:t>
      </w:r>
    </w:p>
    <w:p w:rsidR="002F725D" w:rsidRPr="002F725D" w:rsidRDefault="002F725D" w:rsidP="002F725D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2F725D">
        <w:rPr>
          <w:rFonts w:ascii="Times New Roman" w:hAnsi="Times New Roman" w:cs="Times New Roman"/>
          <w:b/>
        </w:rPr>
        <w:t>с указанием фактических затрат на их  денежное содержание</w:t>
      </w:r>
    </w:p>
    <w:p w:rsidR="002F725D" w:rsidRPr="002F725D" w:rsidRDefault="002F725D" w:rsidP="002F725D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2F725D">
        <w:rPr>
          <w:rFonts w:ascii="Times New Roman" w:hAnsi="Times New Roman" w:cs="Times New Roman"/>
          <w:b/>
        </w:rPr>
        <w:t>за  2018 год</w:t>
      </w:r>
    </w:p>
    <w:p w:rsidR="002F725D" w:rsidRDefault="002F725D" w:rsidP="002F725D">
      <w:pPr>
        <w:spacing w:after="0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43"/>
        <w:gridCol w:w="2341"/>
        <w:gridCol w:w="2343"/>
        <w:gridCol w:w="2344"/>
      </w:tblGrid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Наименование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Категорий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работников</w:t>
            </w: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Утверждено штатных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Единиц на начало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Отчетного периода</w:t>
            </w: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Фактическая численность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Работников (чел.)</w:t>
            </w:r>
          </w:p>
          <w:p w:rsidR="002F725D" w:rsidRPr="002F725D" w:rsidRDefault="002F725D" w:rsidP="002F725D">
            <w:pPr>
              <w:spacing w:before="240"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Фактические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Затраты на денежное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Содержание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(тыс.руб.)</w:t>
            </w:r>
          </w:p>
        </w:tc>
      </w:tr>
      <w:tr w:rsidR="002F725D" w:rsidRPr="002F725D" w:rsidTr="00302F48">
        <w:trPr>
          <w:trHeight w:val="300"/>
        </w:trPr>
        <w:tc>
          <w:tcPr>
            <w:tcW w:w="9571" w:type="dxa"/>
            <w:gridSpan w:val="4"/>
          </w:tcPr>
          <w:p w:rsidR="002F725D" w:rsidRPr="002F725D" w:rsidRDefault="002F725D" w:rsidP="002F72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  <w:b/>
              </w:rPr>
              <w:t>за 1 квартал 2018 года</w:t>
            </w:r>
          </w:p>
        </w:tc>
      </w:tr>
      <w:tr w:rsidR="002F725D" w:rsidRPr="002F725D" w:rsidTr="002F725D">
        <w:trPr>
          <w:trHeight w:val="922"/>
        </w:trPr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Администрация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Новоцелинного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сельсовета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9,9</w:t>
            </w: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5,9</w:t>
            </w: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335,4</w:t>
            </w: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В т.ч.глава поселения</w:t>
            </w: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86,6</w:t>
            </w: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Муниципальн.служащие</w:t>
            </w: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165,1</w:t>
            </w: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МКУК Новоцелинное  СКО</w:t>
            </w: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750,3</w:t>
            </w:r>
          </w:p>
        </w:tc>
      </w:tr>
      <w:tr w:rsidR="002F725D" w:rsidRPr="002F725D" w:rsidTr="00302F48">
        <w:tc>
          <w:tcPr>
            <w:tcW w:w="9571" w:type="dxa"/>
            <w:gridSpan w:val="4"/>
          </w:tcPr>
          <w:p w:rsidR="002F725D" w:rsidRPr="002F725D" w:rsidRDefault="002F725D" w:rsidP="002F725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  <w:b/>
              </w:rPr>
              <w:t>за 2 квартал 2018 года</w:t>
            </w: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Администрация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Новоцелинного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сельсовета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9,9</w:t>
            </w: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5,9</w:t>
            </w: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766,4</w:t>
            </w: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В т.ч.глава поселений</w:t>
            </w: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237,0</w:t>
            </w: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Муницип.служащие</w:t>
            </w: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350,6</w:t>
            </w: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МКУК Новоцелинное СКО</w:t>
            </w: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1348,7</w:t>
            </w: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F725D" w:rsidRPr="002F725D" w:rsidTr="00302F48">
        <w:tc>
          <w:tcPr>
            <w:tcW w:w="9571" w:type="dxa"/>
            <w:gridSpan w:val="4"/>
            <w:tcBorders>
              <w:bottom w:val="nil"/>
            </w:tcBorders>
          </w:tcPr>
          <w:p w:rsidR="002F725D" w:rsidRPr="002F725D" w:rsidRDefault="002F725D" w:rsidP="002F725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2F725D">
              <w:rPr>
                <w:rFonts w:ascii="Times New Roman" w:hAnsi="Times New Roman" w:cs="Times New Roman"/>
                <w:b/>
              </w:rPr>
              <w:t>за 3 квартал 2018 года</w:t>
            </w: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1" w:type="dxa"/>
            <w:tcBorders>
              <w:top w:val="single" w:sz="4" w:space="0" w:color="auto"/>
            </w:tcBorders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3" w:type="dxa"/>
            <w:tcBorders>
              <w:top w:val="single" w:sz="4" w:space="0" w:color="auto"/>
            </w:tcBorders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Администрация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Новоцелинного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сельсовета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9,9</w:t>
            </w: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5,9</w:t>
            </w: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1109,3</w:t>
            </w: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В т.ч.глава поселений</w:t>
            </w: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312,0</w:t>
            </w: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Муниц.служащие</w:t>
            </w: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532,3</w:t>
            </w: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МКУКНовоцелинное СКО</w:t>
            </w: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1932,9</w:t>
            </w: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2F725D" w:rsidRPr="002F725D" w:rsidTr="00302F48">
        <w:tc>
          <w:tcPr>
            <w:tcW w:w="9571" w:type="dxa"/>
            <w:gridSpan w:val="4"/>
          </w:tcPr>
          <w:p w:rsidR="002F725D" w:rsidRPr="002F725D" w:rsidRDefault="002F725D" w:rsidP="002F725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2F725D">
              <w:rPr>
                <w:rFonts w:ascii="Times New Roman" w:hAnsi="Times New Roman" w:cs="Times New Roman"/>
                <w:b/>
              </w:rPr>
              <w:t>за  4 квартал 2018 года</w:t>
            </w: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Админ.Новоцел.с/с Администрация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Новоцелинного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сельсовета</w:t>
            </w:r>
          </w:p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9,9</w:t>
            </w: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5,9</w:t>
            </w: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1467,4</w:t>
            </w: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В т.ч.глава поселений</w:t>
            </w: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421,0</w:t>
            </w: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Муниц.служащие</w:t>
            </w: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712,2</w:t>
            </w:r>
          </w:p>
        </w:tc>
      </w:tr>
      <w:tr w:rsidR="002F725D" w:rsidRPr="002F725D" w:rsidTr="002F725D">
        <w:tc>
          <w:tcPr>
            <w:tcW w:w="25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МКУКНовоцелинное СКО</w:t>
            </w:r>
          </w:p>
        </w:tc>
        <w:tc>
          <w:tcPr>
            <w:tcW w:w="2341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343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344" w:type="dxa"/>
          </w:tcPr>
          <w:p w:rsidR="002F725D" w:rsidRPr="002F725D" w:rsidRDefault="002F725D" w:rsidP="002F725D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2F725D">
              <w:rPr>
                <w:rFonts w:ascii="Times New Roman" w:hAnsi="Times New Roman" w:cs="Times New Roman"/>
              </w:rPr>
              <w:t>2503,4</w:t>
            </w:r>
          </w:p>
        </w:tc>
      </w:tr>
    </w:tbl>
    <w:p w:rsidR="002F725D" w:rsidRPr="002A72D1" w:rsidRDefault="002F725D" w:rsidP="002F725D">
      <w:pPr>
        <w:spacing w:after="0" w:line="240" w:lineRule="auto"/>
        <w:rPr>
          <w:rFonts w:ascii="Times New Roman" w:hAnsi="Times New Roman" w:cs="Times New Roman"/>
        </w:rPr>
      </w:pPr>
      <w:r w:rsidRPr="002F725D">
        <w:rPr>
          <w:rFonts w:ascii="Times New Roman" w:hAnsi="Times New Roman" w:cs="Times New Roman"/>
        </w:rPr>
        <w:lastRenderedPageBreak/>
        <w:t xml:space="preserve"> </w:t>
      </w:r>
      <w:r>
        <w:rPr>
          <w:rFonts w:ascii="Times New Roman" w:hAnsi="Times New Roman" w:cs="Times New Roman"/>
        </w:rPr>
        <w:t>1</w:t>
      </w:r>
      <w:r w:rsidRPr="002A72D1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Pr="002A72D1">
        <w:rPr>
          <w:rFonts w:ascii="Times New Roman" w:hAnsi="Times New Roman" w:cs="Times New Roman"/>
        </w:rPr>
        <w:t xml:space="preserve">Новоцелинный вестник                                               </w:t>
      </w:r>
      <w:r>
        <w:rPr>
          <w:rFonts w:ascii="Times New Roman" w:hAnsi="Times New Roman" w:cs="Times New Roman"/>
        </w:rPr>
        <w:t xml:space="preserve">    </w:t>
      </w:r>
      <w:r w:rsidRPr="002A72D1">
        <w:rPr>
          <w:rFonts w:ascii="Times New Roman" w:hAnsi="Times New Roman" w:cs="Times New Roman"/>
        </w:rPr>
        <w:t xml:space="preserve"> 4.Номер выпуска </w:t>
      </w:r>
      <w:r>
        <w:rPr>
          <w:rFonts w:ascii="Times New Roman" w:hAnsi="Times New Roman" w:cs="Times New Roman"/>
        </w:rPr>
        <w:t xml:space="preserve">2 </w:t>
      </w:r>
      <w:r w:rsidRPr="002A72D1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349</w:t>
      </w:r>
      <w:r w:rsidRPr="002A72D1">
        <w:rPr>
          <w:rFonts w:ascii="Times New Roman" w:hAnsi="Times New Roman" w:cs="Times New Roman"/>
        </w:rPr>
        <w:t>)</w:t>
      </w:r>
    </w:p>
    <w:p w:rsidR="002F725D" w:rsidRPr="002A72D1" w:rsidRDefault="002F725D" w:rsidP="002F725D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2.Соучредители: Совет депутатов Новоцелинного            5.Дата выпуска </w:t>
      </w:r>
      <w:r>
        <w:rPr>
          <w:rFonts w:ascii="Times New Roman" w:eastAsia="Times New Roman" w:hAnsi="Times New Roman" w:cs="Times New Roman"/>
        </w:rPr>
        <w:t>1</w:t>
      </w:r>
      <w:r w:rsidR="00A0731D">
        <w:rPr>
          <w:rFonts w:ascii="Times New Roman" w:eastAsia="Times New Roman" w:hAnsi="Times New Roman" w:cs="Times New Roman"/>
        </w:rPr>
        <w:t>0</w:t>
      </w:r>
      <w:r>
        <w:rPr>
          <w:rFonts w:ascii="Times New Roman" w:eastAsia="Times New Roman" w:hAnsi="Times New Roman" w:cs="Times New Roman"/>
        </w:rPr>
        <w:t xml:space="preserve"> января </w:t>
      </w:r>
      <w:r w:rsidRPr="002A72D1">
        <w:rPr>
          <w:rFonts w:ascii="Times New Roman" w:eastAsia="Times New Roman" w:hAnsi="Times New Roman" w:cs="Times New Roman"/>
        </w:rPr>
        <w:t xml:space="preserve"> 201</w:t>
      </w:r>
      <w:r>
        <w:rPr>
          <w:rFonts w:ascii="Times New Roman" w:eastAsia="Times New Roman" w:hAnsi="Times New Roman" w:cs="Times New Roman"/>
        </w:rPr>
        <w:t>9</w:t>
      </w:r>
      <w:r w:rsidRPr="002A72D1">
        <w:rPr>
          <w:rFonts w:ascii="Times New Roman" w:eastAsia="Times New Roman" w:hAnsi="Times New Roman" w:cs="Times New Roman"/>
        </w:rPr>
        <w:t xml:space="preserve"> года</w:t>
      </w:r>
    </w:p>
    <w:p w:rsidR="002F725D" w:rsidRPr="002A72D1" w:rsidRDefault="002F725D" w:rsidP="002F725D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 xml:space="preserve">сельсовета Кочковского района Новосибирской               </w:t>
      </w:r>
      <w:r>
        <w:rPr>
          <w:rFonts w:ascii="Times New Roman" w:eastAsia="Times New Roman" w:hAnsi="Times New Roman" w:cs="Times New Roman"/>
        </w:rPr>
        <w:t xml:space="preserve"> </w:t>
      </w:r>
      <w:r w:rsidRPr="002A72D1">
        <w:rPr>
          <w:rFonts w:ascii="Times New Roman" w:eastAsia="Times New Roman" w:hAnsi="Times New Roman" w:cs="Times New Roman"/>
        </w:rPr>
        <w:t xml:space="preserve">6.Тираж 50 экземпляров </w:t>
      </w:r>
    </w:p>
    <w:p w:rsidR="002F725D" w:rsidRPr="002A72D1" w:rsidRDefault="002F725D" w:rsidP="002F725D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>области, Администрация Новоцелинного сельсовета       7. «Бесплатно»</w:t>
      </w:r>
    </w:p>
    <w:p w:rsidR="002F725D" w:rsidRPr="002A72D1" w:rsidRDefault="002F725D" w:rsidP="002F725D">
      <w:pPr>
        <w:spacing w:after="0" w:line="240" w:lineRule="auto"/>
        <w:rPr>
          <w:rFonts w:ascii="Times New Roman" w:eastAsia="Times New Roman" w:hAnsi="Times New Roman" w:cs="Times New Roman"/>
        </w:rPr>
      </w:pPr>
      <w:r w:rsidRPr="002A72D1">
        <w:rPr>
          <w:rFonts w:ascii="Times New Roman" w:eastAsia="Times New Roman" w:hAnsi="Times New Roman" w:cs="Times New Roman"/>
        </w:rPr>
        <w:t>Кочковского района Новосибирской области                     8.Адрес издания: 632495 Новосибирская</w:t>
      </w:r>
    </w:p>
    <w:p w:rsidR="002F725D" w:rsidRPr="002A72D1" w:rsidRDefault="002F725D" w:rsidP="002F725D">
      <w:pPr>
        <w:pStyle w:val="23"/>
        <w:spacing w:after="0" w:line="240" w:lineRule="auto"/>
        <w:rPr>
          <w:sz w:val="22"/>
          <w:szCs w:val="22"/>
        </w:rPr>
      </w:pPr>
      <w:r w:rsidRPr="002A72D1">
        <w:rPr>
          <w:sz w:val="22"/>
          <w:szCs w:val="22"/>
        </w:rPr>
        <w:t xml:space="preserve">3.Председатель редакционного совета: </w:t>
      </w:r>
      <w:r>
        <w:rPr>
          <w:sz w:val="22"/>
          <w:szCs w:val="22"/>
        </w:rPr>
        <w:t>Игнатьева</w:t>
      </w:r>
      <w:r w:rsidRPr="002A72D1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</w:t>
      </w:r>
      <w:r w:rsidRPr="002A72D1">
        <w:rPr>
          <w:sz w:val="22"/>
          <w:szCs w:val="22"/>
        </w:rPr>
        <w:t xml:space="preserve">область, Кочковский район,   </w:t>
      </w:r>
    </w:p>
    <w:p w:rsidR="002F725D" w:rsidRPr="00950A90" w:rsidRDefault="002F725D" w:rsidP="002F725D">
      <w:pPr>
        <w:pStyle w:val="23"/>
      </w:pPr>
      <w:r>
        <w:rPr>
          <w:sz w:val="22"/>
          <w:szCs w:val="22"/>
        </w:rPr>
        <w:t xml:space="preserve">Светлана Владимировна </w:t>
      </w:r>
      <w:r w:rsidRPr="002A72D1">
        <w:rPr>
          <w:sz w:val="22"/>
          <w:szCs w:val="22"/>
        </w:rPr>
        <w:t xml:space="preserve">                                                        с.Новоцелинное, ул.Комсомольская, 9</w:t>
      </w:r>
    </w:p>
    <w:p w:rsidR="002F725D" w:rsidRDefault="002F725D"/>
    <w:sectPr w:rsidR="002F725D" w:rsidSect="00F245EF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49B6" w:rsidRDefault="00DF49B6" w:rsidP="002F725D">
      <w:pPr>
        <w:spacing w:after="0" w:line="240" w:lineRule="auto"/>
      </w:pPr>
      <w:r>
        <w:separator/>
      </w:r>
    </w:p>
  </w:endnote>
  <w:endnote w:type="continuationSeparator" w:id="0">
    <w:p w:rsidR="00DF49B6" w:rsidRDefault="00DF49B6" w:rsidP="002F72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513121"/>
      <w:docPartObj>
        <w:docPartGallery w:val="Page Numbers (Bottom of Page)"/>
        <w:docPartUnique/>
      </w:docPartObj>
    </w:sdtPr>
    <w:sdtContent>
      <w:p w:rsidR="002F725D" w:rsidRDefault="002F725D">
        <w:pPr>
          <w:pStyle w:val="af6"/>
          <w:jc w:val="right"/>
        </w:pPr>
        <w:fldSimple w:instr=" PAGE   \* MERGEFORMAT ">
          <w:r w:rsidR="00A0731D">
            <w:rPr>
              <w:noProof/>
            </w:rPr>
            <w:t>1</w:t>
          </w:r>
        </w:fldSimple>
      </w:p>
    </w:sdtContent>
  </w:sdt>
  <w:p w:rsidR="002F725D" w:rsidRDefault="002F725D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49B6" w:rsidRDefault="00DF49B6" w:rsidP="002F725D">
      <w:pPr>
        <w:spacing w:after="0" w:line="240" w:lineRule="auto"/>
      </w:pPr>
      <w:r>
        <w:separator/>
      </w:r>
    </w:p>
  </w:footnote>
  <w:footnote w:type="continuationSeparator" w:id="0">
    <w:p w:rsidR="00DF49B6" w:rsidRDefault="00DF49B6" w:rsidP="002F725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725D"/>
    <w:rsid w:val="0008608D"/>
    <w:rsid w:val="00086BB7"/>
    <w:rsid w:val="002F725D"/>
    <w:rsid w:val="008758D3"/>
    <w:rsid w:val="008D73CA"/>
    <w:rsid w:val="00A0731D"/>
    <w:rsid w:val="00BB5B0D"/>
    <w:rsid w:val="00DF49B6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725D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after="0" w:line="326" w:lineRule="exact"/>
      <w:ind w:left="38"/>
      <w:jc w:val="center"/>
      <w:outlineLvl w:val="0"/>
    </w:pPr>
    <w:rPr>
      <w:rFonts w:ascii="Times New Roman" w:eastAsiaTheme="majorEastAsia" w:hAnsi="Times New Roman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17" w:lineRule="exact"/>
      <w:ind w:left="149"/>
      <w:jc w:val="center"/>
      <w:outlineLvl w:val="1"/>
    </w:pPr>
    <w:rPr>
      <w:rFonts w:ascii="Times New Roman" w:eastAsiaTheme="majorEastAsia" w:hAnsi="Times New Roman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after="0"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 w:line="240" w:lineRule="auto"/>
      <w:outlineLvl w:val="3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 w:line="240" w:lineRule="auto"/>
      <w:outlineLvl w:val="4"/>
    </w:pPr>
    <w:rPr>
      <w:rFonts w:ascii="Times New Roman" w:eastAsiaTheme="majorEastAsia" w:hAnsi="Times New Roman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 w:line="240" w:lineRule="auto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 w:line="240" w:lineRule="auto"/>
      <w:outlineLvl w:val="6"/>
    </w:pPr>
    <w:rPr>
      <w:rFonts w:ascii="Times New Roman" w:eastAsiaTheme="majorEastAsia" w:hAnsi="Times New Roman" w:cstheme="majorBidi"/>
      <w:sz w:val="24"/>
      <w:szCs w:val="24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 w:line="240" w:lineRule="auto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 w:line="240" w:lineRule="auto"/>
      <w:outlineLvl w:val="8"/>
    </w:pPr>
    <w:rPr>
      <w:rFonts w:ascii="Arial" w:eastAsiaTheme="majorEastAsia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spacing w:after="0" w:line="240" w:lineRule="auto"/>
      <w:ind w:firstLine="6"/>
      <w:jc w:val="center"/>
    </w:pPr>
    <w:rPr>
      <w:rFonts w:ascii="Times New Roman" w:eastAsiaTheme="majorEastAsia" w:hAnsi="Times New Roman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 w:themeColor="text1"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customStyle="1" w:styleId="ConsPlusNormal">
    <w:name w:val="ConsPlusNormal"/>
    <w:link w:val="ConsPlusNormal0"/>
    <w:rsid w:val="002F725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2F725D"/>
    <w:rPr>
      <w:rFonts w:ascii="Arial" w:hAnsi="Arial" w:cs="Arial"/>
    </w:rPr>
  </w:style>
  <w:style w:type="paragraph" w:styleId="23">
    <w:name w:val="Body Text 2"/>
    <w:basedOn w:val="a"/>
    <w:link w:val="24"/>
    <w:rsid w:val="002F725D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Основной текст 2 Знак"/>
    <w:basedOn w:val="a0"/>
    <w:link w:val="23"/>
    <w:rsid w:val="002F725D"/>
    <w:rPr>
      <w:sz w:val="24"/>
      <w:szCs w:val="24"/>
    </w:rPr>
  </w:style>
  <w:style w:type="character" w:styleId="af3">
    <w:name w:val="Hyperlink"/>
    <w:basedOn w:val="a0"/>
    <w:rsid w:val="002F725D"/>
    <w:rPr>
      <w:color w:val="0000FF"/>
      <w:u w:val="single"/>
    </w:rPr>
  </w:style>
  <w:style w:type="paragraph" w:styleId="af4">
    <w:name w:val="header"/>
    <w:basedOn w:val="a"/>
    <w:link w:val="af5"/>
    <w:uiPriority w:val="99"/>
    <w:semiHidden/>
    <w:unhideWhenUsed/>
    <w:rsid w:val="002F72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  <w:semiHidden/>
    <w:rsid w:val="002F725D"/>
    <w:rPr>
      <w:rFonts w:asciiTheme="minorHAnsi" w:eastAsiaTheme="minorEastAsia" w:hAnsiTheme="minorHAnsi" w:cstheme="minorBidi"/>
      <w:sz w:val="22"/>
      <w:szCs w:val="22"/>
    </w:rPr>
  </w:style>
  <w:style w:type="paragraph" w:styleId="af6">
    <w:name w:val="footer"/>
    <w:basedOn w:val="a"/>
    <w:link w:val="af7"/>
    <w:uiPriority w:val="99"/>
    <w:unhideWhenUsed/>
    <w:rsid w:val="002F72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  <w:rsid w:val="002F725D"/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276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2019-01-11T05:39:00Z</cp:lastPrinted>
  <dcterms:created xsi:type="dcterms:W3CDTF">2019-01-11T05:28:00Z</dcterms:created>
  <dcterms:modified xsi:type="dcterms:W3CDTF">2019-01-11T05:40:00Z</dcterms:modified>
</cp:coreProperties>
</file>